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3945" w:rsidRPr="005B1D59" w:rsidP="00DE2FA3">
      <w:pPr>
        <w:keepNext/>
        <w:spacing w:after="0" w:line="240" w:lineRule="auto"/>
        <w:ind w:right="-2" w:firstLine="567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                                                                  </w:t>
      </w:r>
      <w:r w:rsidRPr="00DE2F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№ 5-</w:t>
      </w:r>
      <w:r w:rsidRPr="00DE2FA3" w:rsidR="00A16A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DE2FA3" w:rsidR="00241E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DE2FA3" w:rsidR="00DE2F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96</w:t>
      </w:r>
      <w:r w:rsidRPr="00DE2FA3" w:rsidR="00AA5F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-0501</w:t>
      </w:r>
      <w:r w:rsidRPr="00DE2F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/2025</w:t>
      </w:r>
      <w:r w:rsidRPr="00DE2F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DE2FA3" w:rsidR="00A16A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УИД86</w:t>
      </w:r>
      <w:r w:rsidRPr="00DE2FA3" w:rsidR="00A16AC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MS</w:t>
      </w:r>
      <w:r w:rsidRPr="00DE2FA3" w:rsidR="00A16A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0005-01-2025-</w:t>
      </w:r>
      <w:r w:rsidRPr="00DE2FA3" w:rsidR="00241E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00</w:t>
      </w:r>
      <w:r w:rsidRPr="00DE2FA3" w:rsidR="00DE2F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6211</w:t>
      </w:r>
      <w:r w:rsidRPr="00DE2FA3" w:rsidR="00241E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DE2FA3" w:rsidR="00DE2F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27</w:t>
      </w:r>
    </w:p>
    <w:p w:rsidR="00943945" w:rsidRPr="00E80130" w:rsidP="00943945">
      <w:pPr>
        <w:keepNext/>
        <w:spacing w:after="0" w:line="240" w:lineRule="auto"/>
        <w:ind w:right="-2" w:firstLine="567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43945" w:rsidRPr="001D63AE" w:rsidP="00943945">
      <w:pPr>
        <w:keepNext/>
        <w:spacing w:after="0" w:line="240" w:lineRule="auto"/>
        <w:ind w:right="-2" w:firstLine="567"/>
        <w:jc w:val="right"/>
        <w:outlineLvl w:val="0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943945" w:rsidRPr="00E80130" w:rsidP="00943945">
      <w:pPr>
        <w:keepNext/>
        <w:spacing w:after="0" w:line="240" w:lineRule="auto"/>
        <w:ind w:right="-2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943945" w:rsidRPr="00E80130" w:rsidP="00943945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делу об административном правонарушении</w:t>
      </w:r>
    </w:p>
    <w:p w:rsidR="00943945" w:rsidRPr="00E80130" w:rsidP="00943945">
      <w:pPr>
        <w:spacing w:after="0" w:line="240" w:lineRule="auto"/>
        <w:ind w:right="-2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3945" w:rsidRPr="009555D3" w:rsidP="009439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5B1D59" w:rsidR="00A16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6AC7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Pr="000A5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55D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55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</w:t>
      </w:r>
      <w:r w:rsidRPr="009555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555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555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955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5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Нефтеюганск</w:t>
      </w:r>
    </w:p>
    <w:p w:rsidR="00943945" w:rsidRPr="009555D3" w:rsidP="009439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3945" w:rsidRPr="004D400F" w:rsidP="00943945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55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Нефтеюганского судебного района Ханты-Мансийского автономн</w:t>
      </w:r>
      <w:r w:rsidR="00AA5FC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округа – Югры Д.Р. Сабитова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400F">
        <w:rPr>
          <w:rFonts w:ascii="Times New Roman" w:eastAsia="Times New Roman" w:hAnsi="Times New Roman" w:cs="Times New Roman"/>
          <w:sz w:val="28"/>
          <w:szCs w:val="28"/>
          <w:lang w:eastAsia="ru-RU"/>
        </w:rPr>
        <w:t>(62830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D4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ХМАО-Югра, г. Нефтеюганск,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Сургутская, 10</w:t>
      </w:r>
      <w:r w:rsidRPr="004D4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</w:p>
    <w:p w:rsidR="00943945" w:rsidRPr="00BE61BE" w:rsidP="009439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00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</w:t>
      </w:r>
      <w:r w:rsidRPr="004D4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бном заседании дело об административном </w:t>
      </w:r>
      <w:r w:rsidRPr="00BE61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правонарушении в отношении:</w:t>
      </w:r>
    </w:p>
    <w:p w:rsidR="00943945" w:rsidRPr="007875A8" w:rsidP="00DE2FA3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Pr="007875A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87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787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 уроженца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787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Гражданина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Pr="00787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875A8" w:rsidR="00241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работающего у ИП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7875A8" w:rsidR="00B37E7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875A8" w:rsidR="00611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7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зарегистрированного и проживающего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7875A8" w:rsidR="00241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875A8" w:rsidR="00C50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7875A8" w:rsidR="00C5074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43945" w:rsidRPr="00BE61BE" w:rsidP="009439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B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административного правонарушения, предусмотренного ч. 2 ст. 12.7 Кодекса Российской Фед</w:t>
      </w:r>
      <w:r w:rsidRPr="00BE61BE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ерации об административных правонарушениях,</w:t>
      </w:r>
    </w:p>
    <w:p w:rsidR="00943945" w:rsidRPr="00BE61BE" w:rsidP="00943945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943945" w:rsidRPr="00BE61BE" w:rsidP="00943945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B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943945" w:rsidRPr="00BE61BE" w:rsidP="00943945">
      <w:pPr>
        <w:tabs>
          <w:tab w:val="left" w:pos="2805"/>
        </w:tabs>
        <w:spacing w:after="0" w:line="240" w:lineRule="auto"/>
        <w:ind w:right="-2" w:firstLine="567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BE61B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E61BE" w:rsidP="00057674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</w:rPr>
        <w:t>В.А.</w:t>
      </w:r>
      <w:r w:rsidRPr="00BE61BE" w:rsidR="00D22F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20.08</w:t>
      </w:r>
      <w:r w:rsidRPr="00BE61BE" w:rsidR="00943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BE61BE" w:rsidR="0094394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Pr="00BE61BE" w:rsidR="00943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E61BE" w:rsidR="00943945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нарушение п. 2.1.</w:t>
      </w:r>
      <w:r w:rsidR="00D22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Правил дорожного движения РФ, </w:t>
      </w:r>
      <w:r w:rsidR="00D22FFE">
        <w:rPr>
          <w:rFonts w:ascii="Times New Roman" w:hAnsi="Times New Roman" w:cs="Times New Roman"/>
          <w:sz w:val="28"/>
          <w:szCs w:val="28"/>
        </w:rPr>
        <w:t>управляя</w:t>
      </w:r>
      <w:r w:rsidRPr="00BE61BE" w:rsidR="00943945">
        <w:rPr>
          <w:rFonts w:ascii="Times New Roman" w:hAnsi="Times New Roman" w:cs="Times New Roman"/>
          <w:sz w:val="28"/>
          <w:szCs w:val="28"/>
        </w:rPr>
        <w:t xml:space="preserve"> транспортным средством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E61BE" w:rsidR="00943945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E61BE" w:rsidR="00AA5FC9">
        <w:rPr>
          <w:rFonts w:ascii="Times New Roman" w:hAnsi="Times New Roman" w:cs="Times New Roman"/>
          <w:sz w:val="28"/>
          <w:szCs w:val="28"/>
        </w:rPr>
        <w:t xml:space="preserve">, </w:t>
      </w:r>
      <w:r w:rsidRPr="00BE61BE" w:rsidR="00943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будучи лишенным права управления транспортными средствами постановлением мирового судьи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Ханты-Мансийского автономного</w:t>
      </w:r>
      <w:r w:rsidRPr="00BE61BE" w:rsidR="00943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– Югры </w:t>
      </w:r>
      <w:r w:rsidRPr="00BE61BE" w:rsidR="00943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30.04.2025</w:t>
      </w:r>
      <w:r w:rsidRPr="00BE61BE" w:rsidR="00943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вступившим в законную силу </w:t>
      </w:r>
      <w:r w:rsidR="00057674">
        <w:rPr>
          <w:rFonts w:ascii="Times New Roman" w:eastAsia="Times New Roman" w:hAnsi="Times New Roman" w:cs="Times New Roman"/>
          <w:sz w:val="28"/>
          <w:szCs w:val="28"/>
          <w:lang w:eastAsia="ru-RU"/>
        </w:rPr>
        <w:t>30.05</w:t>
      </w:r>
      <w:r w:rsidR="00A16AC7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61BE" w:rsidRPr="007875A8" w:rsidP="00DE2FA3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заседании </w:t>
      </w:r>
      <w:r w:rsidRPr="007875A8" w:rsidR="00057674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875A8" w:rsidR="00057674">
        <w:rPr>
          <w:rFonts w:ascii="Times New Roman" w:hAnsi="Times New Roman" w:cs="Times New Roman"/>
          <w:sz w:val="28"/>
          <w:szCs w:val="28"/>
        </w:rPr>
        <w:t>В.А.</w:t>
      </w:r>
      <w:r w:rsidRPr="007875A8" w:rsidR="00943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вину в совершении административного правонарушения признал</w:t>
      </w:r>
      <w:r w:rsidRPr="007875A8" w:rsidR="00D25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875A8" w:rsidR="00DE2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том, что лишен права управления </w:t>
      </w:r>
      <w:r w:rsidRPr="007875A8" w:rsidR="007875A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знал</w:t>
      </w:r>
      <w:r w:rsidRPr="007875A8" w:rsidR="009439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61BE" w:rsidRPr="00781269" w:rsidP="00057674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судья, выслушав </w:t>
      </w:r>
      <w:r w:rsidRPr="00781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объяснения </w:t>
      </w:r>
      <w:r w:rsidR="00057674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.</w:t>
      </w:r>
      <w:r w:rsidR="00057674">
        <w:rPr>
          <w:rFonts w:ascii="Times New Roman" w:hAnsi="Times New Roman" w:cs="Times New Roman"/>
          <w:sz w:val="28"/>
          <w:szCs w:val="28"/>
        </w:rPr>
        <w:t>В.А.</w:t>
      </w:r>
      <w:r w:rsidRPr="00781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изучив материалы дела об </w:t>
      </w:r>
      <w:r w:rsidRPr="0078126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административном правонарушении, приходит к следующему.</w:t>
      </w:r>
    </w:p>
    <w:p w:rsidR="00BE61BE" w:rsidP="00BE61BE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Частью 2 статьи 12.7 Кодекса РФ об административных правонарушениях 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предусмотрена административная ответственность за управление транспортным средством водителем, лишенным права управления транспортны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ми средствами.</w:t>
      </w:r>
    </w:p>
    <w:p w:rsidR="00943945" w:rsidRPr="00E80130" w:rsidP="00BE61BE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2.1.1 Правил дорожного движения водитель механического транспортного средства обязан иметь при себе и по требованию сотрудников полиции передавать им для проверки </w:t>
      </w:r>
      <w:r w:rsidRPr="00E801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водительское удостоверение</w:t>
      </w:r>
      <w:r w:rsidRPr="00E8013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или </w:t>
      </w:r>
      <w:hyperlink r:id="rId4" w:anchor="dst1" w:history="1">
        <w:r w:rsidRPr="00E8013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eastAsia="ru-RU"/>
          </w:rPr>
          <w:t>временное разрешение</w:t>
        </w:r>
      </w:hyperlink>
      <w:r w:rsidRPr="00E8013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на право управления транспортным средством соответствующей категории или подкатегории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3945" w:rsidRPr="00E80130" w:rsidP="00057674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Вина </w:t>
      </w:r>
      <w:r w:rsidR="00057674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.</w:t>
      </w:r>
      <w:r w:rsidR="00057674">
        <w:rPr>
          <w:rFonts w:ascii="Times New Roman" w:hAnsi="Times New Roman" w:cs="Times New Roman"/>
          <w:sz w:val="28"/>
          <w:szCs w:val="28"/>
        </w:rPr>
        <w:t>В.А.</w:t>
      </w:r>
      <w:r w:rsidRPr="00E8013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 соверше</w:t>
      </w:r>
      <w:r w:rsidRPr="00E8013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нии административного правонарушения 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подтверждается следующими доказательствами:</w:t>
      </w:r>
    </w:p>
    <w:p w:rsidR="00DE2FA3" w:rsidP="00DE2FA3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D6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административном правонарушении от </w:t>
      </w:r>
      <w:r w:rsidR="0005767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A16AC7">
        <w:rPr>
          <w:rFonts w:ascii="Times New Roman" w:eastAsia="Times New Roman" w:hAnsi="Times New Roman" w:cs="Times New Roman"/>
          <w:sz w:val="28"/>
          <w:szCs w:val="28"/>
          <w:lang w:eastAsia="ru-RU"/>
        </w:rPr>
        <w:t>.08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которому </w:t>
      </w:r>
      <w:r w:rsidR="00057674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.</w:t>
      </w:r>
      <w:r w:rsidR="00057674">
        <w:rPr>
          <w:rFonts w:ascii="Times New Roman" w:hAnsi="Times New Roman" w:cs="Times New Roman"/>
          <w:sz w:val="28"/>
          <w:szCs w:val="28"/>
        </w:rPr>
        <w:t>В.А.</w:t>
      </w:r>
      <w:r w:rsidR="00241ED4">
        <w:rPr>
          <w:rFonts w:ascii="Times New Roman" w:hAnsi="Times New Roman" w:cs="Times New Roman"/>
          <w:sz w:val="28"/>
          <w:szCs w:val="28"/>
        </w:rPr>
        <w:t xml:space="preserve"> </w:t>
      </w:r>
      <w:r w:rsidR="00057674">
        <w:rPr>
          <w:rFonts w:ascii="Times New Roman" w:eastAsia="Times New Roman" w:hAnsi="Times New Roman" w:cs="Times New Roman"/>
          <w:sz w:val="28"/>
          <w:szCs w:val="28"/>
          <w:lang w:eastAsia="ru-RU"/>
        </w:rPr>
        <w:t>20.08</w:t>
      </w:r>
      <w:r w:rsidR="00241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в </w:t>
      </w:r>
      <w:r w:rsidR="00057674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241ED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057674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="00241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57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057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нарушение п. 2.1.1 Правил дорожного движения РФ, </w:t>
      </w:r>
      <w:r w:rsidR="00057674">
        <w:rPr>
          <w:rFonts w:ascii="Times New Roman" w:hAnsi="Times New Roman" w:cs="Times New Roman"/>
          <w:sz w:val="28"/>
          <w:szCs w:val="28"/>
        </w:rPr>
        <w:t>управля</w:t>
      </w:r>
      <w:r>
        <w:rPr>
          <w:rFonts w:ascii="Times New Roman" w:hAnsi="Times New Roman" w:cs="Times New Roman"/>
          <w:sz w:val="28"/>
          <w:szCs w:val="28"/>
        </w:rPr>
        <w:t>л</w:t>
      </w:r>
      <w:r w:rsidR="00057674">
        <w:rPr>
          <w:rFonts w:ascii="Times New Roman" w:hAnsi="Times New Roman" w:cs="Times New Roman"/>
          <w:sz w:val="28"/>
          <w:szCs w:val="28"/>
        </w:rPr>
        <w:t xml:space="preserve"> транспортным средством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057674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057674">
        <w:rPr>
          <w:rFonts w:ascii="Times New Roman" w:hAnsi="Times New Roman" w:cs="Times New Roman"/>
          <w:sz w:val="28"/>
          <w:szCs w:val="28"/>
        </w:rPr>
        <w:t xml:space="preserve">, </w:t>
      </w:r>
      <w:r w:rsidR="00057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будучи лишенным права управления транспортными средствами постановлением мирового судьи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057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Ханты-Мансийского автономного округа – Югры от 30.04.2025, вступившим в законную силу 30.05.2025</w:t>
      </w:r>
      <w:r w:rsidRPr="0061114A">
        <w:rPr>
          <w:rFonts w:ascii="Times New Roman" w:hAnsi="Times New Roman" w:cs="Times New Roman"/>
          <w:sz w:val="28"/>
          <w:szCs w:val="28"/>
        </w:rPr>
        <w:t xml:space="preserve">, </w:t>
      </w:r>
      <w:r w:rsidR="00057674">
        <w:rPr>
          <w:rFonts w:ascii="Times New Roman" w:hAnsi="Times New Roman" w:cs="Times New Roman"/>
          <w:sz w:val="28"/>
          <w:szCs w:val="28"/>
        </w:rPr>
        <w:t>протокол</w:t>
      </w:r>
      <w:r w:rsidRPr="00057674" w:rsidR="00057674">
        <w:rPr>
          <w:rFonts w:ascii="Times New Roman" w:hAnsi="Times New Roman" w:cs="Times New Roman"/>
          <w:sz w:val="28"/>
          <w:szCs w:val="28"/>
        </w:rPr>
        <w:t xml:space="preserve"> </w:t>
      </w:r>
      <w:r w:rsidR="00057674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.</w:t>
      </w:r>
      <w:r w:rsidR="00057674">
        <w:rPr>
          <w:rFonts w:ascii="Times New Roman" w:hAnsi="Times New Roman" w:cs="Times New Roman"/>
          <w:sz w:val="28"/>
          <w:szCs w:val="28"/>
        </w:rPr>
        <w:t>В.А.</w:t>
      </w:r>
      <w:r w:rsidR="005D35A1">
        <w:rPr>
          <w:rFonts w:ascii="Times New Roman" w:hAnsi="Times New Roman" w:cs="Times New Roman"/>
          <w:sz w:val="28"/>
          <w:szCs w:val="28"/>
        </w:rPr>
        <w:t xml:space="preserve"> </w:t>
      </w:r>
      <w:r w:rsidR="00370F3C">
        <w:rPr>
          <w:rFonts w:ascii="Times New Roman" w:hAnsi="Times New Roman" w:cs="Times New Roman"/>
          <w:sz w:val="28"/>
          <w:szCs w:val="28"/>
        </w:rPr>
        <w:t xml:space="preserve">получен </w:t>
      </w:r>
      <w:r w:rsidR="00057674">
        <w:rPr>
          <w:rFonts w:ascii="Times New Roman" w:hAnsi="Times New Roman" w:cs="Times New Roman"/>
          <w:sz w:val="28"/>
          <w:szCs w:val="28"/>
        </w:rPr>
        <w:t>20</w:t>
      </w:r>
      <w:r w:rsidR="005D35A1">
        <w:rPr>
          <w:rFonts w:ascii="Times New Roman" w:hAnsi="Times New Roman" w:cs="Times New Roman"/>
          <w:sz w:val="28"/>
          <w:szCs w:val="28"/>
        </w:rPr>
        <w:t>.08</w:t>
      </w:r>
      <w:r w:rsidR="00370F3C">
        <w:rPr>
          <w:rFonts w:ascii="Times New Roman" w:hAnsi="Times New Roman" w:cs="Times New Roman"/>
          <w:sz w:val="28"/>
          <w:szCs w:val="28"/>
        </w:rPr>
        <w:t>.2025</w:t>
      </w:r>
      <w:r w:rsidRPr="000C5F2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E2FA3" w:rsidP="00DE2FA3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протоколом 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20.08.2025 об отстранении от управления транспортным средством, согласно которому 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В.А. 20.08.2025 в 13:12 отстранен от управления транспортным средством 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>, г/н ***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E2FA3" w:rsidP="00DE2FA3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протоколом ***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20.08.2025 о задержании транспортного средства ***</w:t>
      </w:r>
      <w:r>
        <w:rPr>
          <w:rFonts w:ascii="Times New Roman" w:hAnsi="Times New Roman" w:cs="Times New Roman"/>
          <w:sz w:val="28"/>
          <w:szCs w:val="28"/>
        </w:rPr>
        <w:t>, г/н ***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43945" w:rsidRPr="007875A8" w:rsidP="00DE2FA3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копией протокола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DE2FA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5D35A1">
        <w:rPr>
          <w:rFonts w:ascii="Times New Roman" w:eastAsia="Times New Roman" w:hAnsi="Times New Roman" w:cs="Times New Roman"/>
          <w:sz w:val="28"/>
          <w:szCs w:val="28"/>
          <w:lang w:eastAsia="ru-RU"/>
        </w:rPr>
        <w:t>.08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об изъятии вещей и </w:t>
      </w:r>
      <w:r w:rsidRPr="00787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документов, согласно которому у </w:t>
      </w:r>
      <w:r w:rsidRPr="007875A8" w:rsidR="00057674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875A8" w:rsidR="00057674">
        <w:rPr>
          <w:rFonts w:ascii="Times New Roman" w:hAnsi="Times New Roman" w:cs="Times New Roman"/>
          <w:sz w:val="28"/>
          <w:szCs w:val="28"/>
        </w:rPr>
        <w:t>В.А.</w:t>
      </w:r>
      <w:r w:rsidRPr="00787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изъято водительское удостоверение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7875A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43945" w:rsidRPr="00D10F3A" w:rsidP="00DE2FA3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копией постановления </w:t>
      </w:r>
      <w:r w:rsidRPr="007875A8" w:rsidR="00057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мирового судьи судебного участка </w:t>
      </w:r>
      <w:r w:rsidR="00057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057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Ханты-Мансийского автономного округа – Югры от 30.04.2025, 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которому </w:t>
      </w:r>
      <w:r w:rsidR="00057674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.</w:t>
      </w:r>
      <w:r w:rsidR="00057674">
        <w:rPr>
          <w:rFonts w:ascii="Times New Roman" w:hAnsi="Times New Roman" w:cs="Times New Roman"/>
          <w:sz w:val="28"/>
          <w:szCs w:val="28"/>
        </w:rPr>
        <w:t>В.А.</w:t>
      </w:r>
      <w:r w:rsidR="000B7004">
        <w:rPr>
          <w:rFonts w:ascii="Times New Roman" w:hAnsi="Times New Roman" w:cs="Times New Roman"/>
          <w:sz w:val="28"/>
          <w:szCs w:val="28"/>
        </w:rPr>
        <w:t xml:space="preserve"> 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подвергнут административному наказанию </w:t>
      </w:r>
      <w:r w:rsidRPr="00787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ч. </w:t>
      </w:r>
      <w:r w:rsidRPr="007875A8" w:rsidR="00DE2FA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87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</w:t>
      </w:r>
      <w:r w:rsidRPr="007875A8" w:rsidR="00DE2FA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787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в виде </w:t>
      </w:r>
      <w:r w:rsidR="007875A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штрафа в</w:t>
      </w:r>
      <w:r w:rsidR="00DE2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размере 30 000 рублей с 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лишени</w:t>
      </w:r>
      <w:r w:rsidR="00DE2FA3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управления транспорт</w:t>
      </w:r>
      <w:r w:rsidR="00280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ными средствами сроком на </w:t>
      </w:r>
      <w:r w:rsidR="00DE2FA3">
        <w:rPr>
          <w:rFonts w:ascii="Times New Roman" w:eastAsia="Times New Roman" w:hAnsi="Times New Roman" w:cs="Times New Roman"/>
          <w:sz w:val="28"/>
          <w:szCs w:val="28"/>
          <w:lang w:eastAsia="ru-RU"/>
        </w:rPr>
        <w:t>1 год 6</w:t>
      </w:r>
      <w:r w:rsidR="00280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292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месяц</w:t>
      </w:r>
      <w:r w:rsidR="00DE2FA3">
        <w:rPr>
          <w:rFonts w:ascii="Times New Roman" w:eastAsia="Times New Roman" w:hAnsi="Times New Roman" w:cs="Times New Roman"/>
          <w:sz w:val="28"/>
          <w:szCs w:val="28"/>
          <w:lang w:eastAsia="ru-RU"/>
        </w:rPr>
        <w:t>ев</w:t>
      </w:r>
      <w:r w:rsidR="00280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вступило в законную силу </w:t>
      </w:r>
      <w:r w:rsidR="00DE2FA3">
        <w:rPr>
          <w:rFonts w:ascii="Times New Roman" w:eastAsia="Times New Roman" w:hAnsi="Times New Roman" w:cs="Times New Roman"/>
          <w:sz w:val="28"/>
          <w:szCs w:val="28"/>
          <w:lang w:eastAsia="ru-RU"/>
        </w:rPr>
        <w:t>30.05</w:t>
      </w:r>
      <w:r w:rsidR="005D35A1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43945" w:rsidP="006D6B7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справкой </w:t>
      </w:r>
      <w:r w:rsidR="006D6B7A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инспектора по ИАЗ отдела Госавтоинспекции ГИБДД ОМВД России по Нефтеюганскому району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которой следует, что </w:t>
      </w:r>
      <w:r w:rsidR="006D6B7A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.</w:t>
      </w:r>
      <w:r w:rsidR="006D6B7A">
        <w:rPr>
          <w:rFonts w:ascii="Times New Roman" w:hAnsi="Times New Roman" w:cs="Times New Roman"/>
          <w:sz w:val="28"/>
          <w:szCs w:val="28"/>
        </w:rPr>
        <w:t>В.А.</w:t>
      </w:r>
      <w:r w:rsidR="00F22927">
        <w:rPr>
          <w:rFonts w:ascii="Times New Roman" w:hAnsi="Times New Roman" w:cs="Times New Roman"/>
          <w:sz w:val="28"/>
          <w:szCs w:val="28"/>
        </w:rPr>
        <w:t xml:space="preserve"> 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</w:t>
      </w:r>
      <w:r w:rsidR="006D6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мирового судьи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6D6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Ханты-Мансийского автономного округа – Югры от 30.04.2025, вступившим в законную силу 30.05.2025</w:t>
      </w:r>
      <w:r w:rsidR="0028047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A3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 вино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>вным в совершении административного правонарушения, предусмотренного ч.</w:t>
      </w:r>
      <w:r w:rsidR="006D6B7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</w:t>
      </w:r>
      <w:r w:rsidR="006D6B7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80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КоАП РФ с назначением наказания в виде </w:t>
      </w:r>
      <w:r w:rsidR="006D6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штрафа в размере 30 000 рублей с 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лишени</w:t>
      </w:r>
      <w:r w:rsidR="006D6B7A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управления транспортными средствами сроком на </w:t>
      </w:r>
      <w:r w:rsidR="006D6B7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6B7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6 месяцев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Водите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льское удостоверение у </w:t>
      </w:r>
      <w:r w:rsidR="006D6B7A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.</w:t>
      </w:r>
      <w:r w:rsidR="00F22927">
        <w:rPr>
          <w:rFonts w:ascii="Times New Roman" w:hAnsi="Times New Roman" w:cs="Times New Roman"/>
          <w:sz w:val="28"/>
          <w:szCs w:val="28"/>
        </w:rPr>
        <w:t xml:space="preserve"> 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изъято </w:t>
      </w:r>
      <w:r w:rsidR="006D6B7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825117">
        <w:rPr>
          <w:rFonts w:ascii="Times New Roman" w:eastAsia="Times New Roman" w:hAnsi="Times New Roman" w:cs="Times New Roman"/>
          <w:sz w:val="28"/>
          <w:szCs w:val="28"/>
          <w:lang w:eastAsia="ru-RU"/>
        </w:rPr>
        <w:t>.08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BE6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срок лишения права управления транспортными средствами следует исчислять с </w:t>
      </w:r>
      <w:r w:rsidR="006D6B7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825117">
        <w:rPr>
          <w:rFonts w:ascii="Times New Roman" w:eastAsia="Times New Roman" w:hAnsi="Times New Roman" w:cs="Times New Roman"/>
          <w:sz w:val="28"/>
          <w:szCs w:val="28"/>
          <w:lang w:eastAsia="ru-RU"/>
        </w:rPr>
        <w:t>.08</w:t>
      </w:r>
      <w:r w:rsidR="00F229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E61BE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6D6B7A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учетным данным ФИС «ГИБДД-М»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D6B7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D6B7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D6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6D6B7A"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r w:rsidR="006D6B7A">
        <w:rPr>
          <w:rFonts w:ascii="Times New Roman" w:eastAsia="Times New Roman" w:hAnsi="Times New Roman" w:cs="Times New Roman"/>
          <w:sz w:val="28"/>
          <w:szCs w:val="28"/>
          <w:lang w:eastAsia="ru-RU"/>
        </w:rPr>
        <w:t>. 264.1, 264 УК РФ не привлекался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6D6B7A" w:rsidP="006D6B7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объяснением 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В.А. от 20.08.2025 на отдельном бланке;</w:t>
      </w:r>
    </w:p>
    <w:p w:rsidR="00825117" w:rsidRPr="00D10F3A" w:rsidP="0082511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карточкой учета транспортного средства;</w:t>
      </w:r>
    </w:p>
    <w:p w:rsidR="00943945" w:rsidP="0094394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реестром административных правонарушений;</w:t>
      </w:r>
    </w:p>
    <w:p w:rsidR="00943945" w:rsidRPr="004E3633" w:rsidP="00943945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63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Имеющиеся в материалах дела доказательства не противоречивы, последовательны, соответствуют критерию допусти</w:t>
      </w:r>
      <w:r w:rsidRPr="004E363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943945" w:rsidRPr="004E3633" w:rsidP="006D6B7A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судья, изучив и оценив все доказательства по делу в их совокупности, считает, что вина </w:t>
      </w:r>
      <w:r w:rsidR="006D6B7A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.</w:t>
      </w:r>
      <w:r w:rsidR="006D6B7A">
        <w:rPr>
          <w:rFonts w:ascii="Times New Roman" w:hAnsi="Times New Roman" w:cs="Times New Roman"/>
          <w:sz w:val="28"/>
          <w:szCs w:val="28"/>
        </w:rPr>
        <w:t>В.А.</w:t>
      </w:r>
      <w:r w:rsidRPr="004E3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доказана, и его действия квалифицирует по ч. 2 ст. 12.7 Кодекса Российской Федерации об административных правонарушениях, как управление транспортным средством водителем, лишенным права управления транспортными средствами. </w:t>
      </w:r>
    </w:p>
    <w:p w:rsidR="00074E9A" w:rsidRPr="007875A8" w:rsidP="00074E9A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наказания суд учитывает обстоятельства дела, характер данного правонарушения, данные о личности правонарушителя, его </w:t>
      </w:r>
      <w:r w:rsidRPr="007875A8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имущественное положение.</w:t>
      </w:r>
    </w:p>
    <w:p w:rsidR="00074E9A" w:rsidRPr="007875A8" w:rsidP="00074E9A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5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</w:t>
      </w:r>
      <w:r w:rsidRPr="007875A8" w:rsidR="000C5F27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7875A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смягчающих административную ответственность в соответствии со ст. 4.2 Кодекса РФ о</w:t>
      </w:r>
      <w:r w:rsidRPr="00787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административных правонарушениях, </w:t>
      </w:r>
      <w:r w:rsidRPr="007875A8" w:rsidR="000C5F27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признание вины</w:t>
      </w:r>
      <w:r w:rsidRPr="007875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4E9A" w:rsidRPr="007875A8" w:rsidP="00074E9A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5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</w:t>
      </w:r>
      <w:r w:rsidRPr="007875A8" w:rsidR="0061114A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787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875A8" w:rsidR="0061114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отягчающим</w:t>
      </w:r>
      <w:r w:rsidRPr="00787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административную ответственность, является в соответствии со ст. 4.3 Кодекса Российской Федерации об административных правонарушениях, </w:t>
      </w:r>
      <w:r w:rsidRPr="007875A8" w:rsidR="006111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повторное совершение однородного административного правонарушения</w:t>
      </w:r>
      <w:r w:rsidRPr="00787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74E9A" w:rsidRPr="007875A8" w:rsidP="006D6B7A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75A8">
        <w:rPr>
          <w:rFonts w:ascii="Times New Roman" w:eastAsia="Times New Roman" w:hAnsi="Times New Roman"/>
          <w:sz w:val="28"/>
          <w:szCs w:val="28"/>
          <w:lang w:eastAsia="ru-RU"/>
        </w:rPr>
        <w:t xml:space="preserve">С учетом установленных по делу обстоятельств, данных о личности </w:t>
      </w:r>
      <w:r w:rsidRPr="007875A8" w:rsidR="006D6B7A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875A8" w:rsidR="006D6B7A">
        <w:rPr>
          <w:rFonts w:ascii="Times New Roman" w:hAnsi="Times New Roman" w:cs="Times New Roman"/>
          <w:sz w:val="28"/>
          <w:szCs w:val="28"/>
        </w:rPr>
        <w:t>В.А.</w:t>
      </w:r>
      <w:r w:rsidRPr="007875A8">
        <w:rPr>
          <w:rFonts w:ascii="Times New Roman" w:eastAsia="Times New Roman" w:hAnsi="Times New Roman"/>
          <w:sz w:val="28"/>
          <w:szCs w:val="28"/>
          <w:lang w:eastAsia="ru-RU"/>
        </w:rPr>
        <w:t xml:space="preserve">, мировой судья назначает наказание в виде </w:t>
      </w:r>
      <w:r w:rsidRPr="007875A8" w:rsidR="005B1D59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административного </w:t>
      </w:r>
      <w:r w:rsidRPr="007875A8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штрафа. </w:t>
      </w:r>
    </w:p>
    <w:p w:rsidR="00074E9A" w:rsidP="00074E9A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ст.ст. 23.1, 29.9, 29.10 Кодек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са Российской Федерации об административных правонарушениях, мировой судья</w:t>
      </w:r>
    </w:p>
    <w:p w:rsidR="00074E9A" w:rsidP="00074E9A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8"/>
          <w:szCs w:val="28"/>
          <w:lang w:eastAsia="ru-RU"/>
        </w:rPr>
      </w:pPr>
    </w:p>
    <w:p w:rsidR="00074E9A" w:rsidP="00074E9A">
      <w:pPr>
        <w:spacing w:after="0" w:line="240" w:lineRule="auto"/>
        <w:ind w:right="-2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ПОСТАНОВИЛ:</w:t>
      </w:r>
    </w:p>
    <w:p w:rsidR="00074E9A" w:rsidP="00074E9A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bCs/>
          <w:sz w:val="8"/>
          <w:szCs w:val="28"/>
          <w:lang w:eastAsia="ru-RU"/>
        </w:rPr>
      </w:pPr>
    </w:p>
    <w:p w:rsidR="00074E9A" w:rsidP="006D6B7A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="006D6B7A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D6B7A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D6B7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виновным в совершении административного правонарушения, предусмотренного ч. 2 ст. 12.7 Кодекса Российской Федерации об административных правонарушениях, и назначить ему административное наказание в виде административного ш</w:t>
      </w:r>
      <w:r w:rsidR="005B1D59">
        <w:rPr>
          <w:rFonts w:ascii="Times New Roman" w:eastAsia="Times New Roman" w:hAnsi="Times New Roman"/>
          <w:sz w:val="28"/>
          <w:szCs w:val="28"/>
          <w:lang w:eastAsia="ru-RU"/>
        </w:rPr>
        <w:t>трафа в размере 30 000 (тридцати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тысяч) рублей.</w:t>
      </w:r>
    </w:p>
    <w:p w:rsidR="00074E9A" w:rsidP="006D6B7A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Штраф должен быть уплачен на счет: 03100643000000018700, Получатель УФК по ХМАО-Югре (УМВД России по ХМАО-Югре) Банк РКЦ Ханты-Мансийск//УФК по ХМАО-Югре г. Ханты-Мансийск БИК 007162163 ОКТМО 718</w:t>
      </w:r>
      <w:r w:rsidR="006D6B7A">
        <w:rPr>
          <w:rFonts w:ascii="Times New Roman" w:eastAsia="Times New Roman" w:hAnsi="Times New Roman"/>
          <w:sz w:val="28"/>
          <w:szCs w:val="28"/>
          <w:lang w:eastAsia="ru-RU"/>
        </w:rPr>
        <w:t>18000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ИНН 8601010390 КПП 860101001, Кор./сч. 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0102810245370000007 КБК 188 116 01123 01 0001 140, УИН: </w:t>
      </w:r>
      <w:r w:rsidR="006D6B7A">
        <w:rPr>
          <w:rFonts w:ascii="Times New Roman" w:eastAsia="Times New Roman" w:hAnsi="Times New Roman"/>
          <w:sz w:val="28"/>
          <w:szCs w:val="28"/>
          <w:lang w:eastAsia="ru-RU"/>
        </w:rPr>
        <w:t>18810486250730012300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74E9A" w:rsidP="00074E9A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тративного штрафа в законную силу, либо со дня истечения срока отсрочки или срока рассрочки, предусмотренных статьей 31.5 настоящего Кодекса.</w:t>
      </w:r>
    </w:p>
    <w:p w:rsidR="00074E9A" w:rsidP="00074E9A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Разъяснить, что за неуплату административного штрафа по истечении установленного срока предусмотрена административ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ная ответственность в соответствии с ч. 1 ст. 20.25 Кодекса Российской Федерации об административных правонарушениях.</w:t>
      </w:r>
    </w:p>
    <w:p w:rsidR="00074E9A" w:rsidP="00074E9A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Нефтеюганский районный суд ХМАО - Югры в течение десяти дней со дня получения копии постановления че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рез мирового судью, вынесшего постановление. В этот же срок постановление может быть опротестовано прокурором.</w:t>
      </w:r>
    </w:p>
    <w:p w:rsidR="00943945" w:rsidRPr="00E80130" w:rsidP="00943945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943945" w:rsidRPr="00E80130" w:rsidP="00943945">
      <w:pPr>
        <w:tabs>
          <w:tab w:val="left" w:pos="6660"/>
        </w:tabs>
        <w:spacing w:after="0" w:line="240" w:lineRule="auto"/>
        <w:ind w:left="426"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80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 Мировой судья               (подпись)              </w:t>
      </w:r>
    </w:p>
    <w:p w:rsidR="00943945" w:rsidRPr="00E80130" w:rsidP="00943945">
      <w:pPr>
        <w:spacing w:after="0" w:line="240" w:lineRule="auto"/>
        <w:ind w:left="426"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80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 Копия верна.</w:t>
      </w:r>
    </w:p>
    <w:p w:rsidR="00943945" w:rsidP="000C5F27">
      <w:pPr>
        <w:spacing w:after="0" w:line="240" w:lineRule="auto"/>
        <w:ind w:left="426" w:right="-2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E80130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                      Мировой судья                                              </w:t>
      </w:r>
      <w:r w:rsidR="00074E9A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Д.Р. Сабитова</w:t>
      </w:r>
    </w:p>
    <w:sectPr w:rsidSect="00BE61BE">
      <w:pgSz w:w="11906" w:h="16838"/>
      <w:pgMar w:top="680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681F98"/>
    <w:multiLevelType w:val="multilevel"/>
    <w:tmpl w:val="A5CAD77E"/>
    <w:lvl w:ilvl="0">
      <w:start w:val="1"/>
      <w:numFmt w:val="bullet"/>
      <w:lvlText w:val="-"/>
      <w:lvlJc w:val="left"/>
      <w:pPr>
        <w:ind w:left="426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0"/>
      <w:numFmt w:val="decimal"/>
      <w:lvlJc w:val="left"/>
      <w:pPr>
        <w:ind w:left="426" w:firstLine="0"/>
      </w:pPr>
    </w:lvl>
    <w:lvl w:ilvl="2">
      <w:start w:val="0"/>
      <w:numFmt w:val="decimal"/>
      <w:lvlJc w:val="left"/>
      <w:pPr>
        <w:ind w:left="426" w:firstLine="0"/>
      </w:pPr>
    </w:lvl>
    <w:lvl w:ilvl="3">
      <w:start w:val="0"/>
      <w:numFmt w:val="decimal"/>
      <w:lvlJc w:val="left"/>
      <w:pPr>
        <w:ind w:left="426" w:firstLine="0"/>
      </w:pPr>
    </w:lvl>
    <w:lvl w:ilvl="4">
      <w:start w:val="0"/>
      <w:numFmt w:val="decimal"/>
      <w:lvlJc w:val="left"/>
      <w:pPr>
        <w:ind w:left="426" w:firstLine="0"/>
      </w:pPr>
    </w:lvl>
    <w:lvl w:ilvl="5">
      <w:start w:val="0"/>
      <w:numFmt w:val="decimal"/>
      <w:lvlJc w:val="left"/>
      <w:pPr>
        <w:ind w:left="426" w:firstLine="0"/>
      </w:pPr>
    </w:lvl>
    <w:lvl w:ilvl="6">
      <w:start w:val="0"/>
      <w:numFmt w:val="decimal"/>
      <w:lvlJc w:val="left"/>
      <w:pPr>
        <w:ind w:left="426" w:firstLine="0"/>
      </w:pPr>
    </w:lvl>
    <w:lvl w:ilvl="7">
      <w:start w:val="0"/>
      <w:numFmt w:val="decimal"/>
      <w:lvlJc w:val="left"/>
      <w:pPr>
        <w:ind w:left="426" w:firstLine="0"/>
      </w:pPr>
    </w:lvl>
    <w:lvl w:ilvl="8">
      <w:start w:val="0"/>
      <w:numFmt w:val="decimal"/>
      <w:lvlJc w:val="left"/>
      <w:pPr>
        <w:ind w:left="426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196"/>
    <w:rsid w:val="00057674"/>
    <w:rsid w:val="00074E9A"/>
    <w:rsid w:val="000A34E1"/>
    <w:rsid w:val="000A535C"/>
    <w:rsid w:val="000B7004"/>
    <w:rsid w:val="000C5F27"/>
    <w:rsid w:val="001D63AE"/>
    <w:rsid w:val="002028A2"/>
    <w:rsid w:val="00241ED4"/>
    <w:rsid w:val="00280473"/>
    <w:rsid w:val="00341B04"/>
    <w:rsid w:val="0034620D"/>
    <w:rsid w:val="00370F3C"/>
    <w:rsid w:val="00425D4C"/>
    <w:rsid w:val="004D400F"/>
    <w:rsid w:val="004E3633"/>
    <w:rsid w:val="004F31F1"/>
    <w:rsid w:val="005B1D59"/>
    <w:rsid w:val="005D35A1"/>
    <w:rsid w:val="0061114A"/>
    <w:rsid w:val="00651077"/>
    <w:rsid w:val="006A53AC"/>
    <w:rsid w:val="006D0196"/>
    <w:rsid w:val="006D6B7A"/>
    <w:rsid w:val="00781269"/>
    <w:rsid w:val="007875A8"/>
    <w:rsid w:val="00825117"/>
    <w:rsid w:val="00871056"/>
    <w:rsid w:val="008B76C1"/>
    <w:rsid w:val="00943945"/>
    <w:rsid w:val="009555D3"/>
    <w:rsid w:val="009F199A"/>
    <w:rsid w:val="00A16AC7"/>
    <w:rsid w:val="00AA5FC9"/>
    <w:rsid w:val="00B37E70"/>
    <w:rsid w:val="00B86E99"/>
    <w:rsid w:val="00BE61BE"/>
    <w:rsid w:val="00C049D9"/>
    <w:rsid w:val="00C245AF"/>
    <w:rsid w:val="00C50746"/>
    <w:rsid w:val="00CE561E"/>
    <w:rsid w:val="00D10F3A"/>
    <w:rsid w:val="00D22FFE"/>
    <w:rsid w:val="00D2586E"/>
    <w:rsid w:val="00D67F90"/>
    <w:rsid w:val="00DE2FA3"/>
    <w:rsid w:val="00E37B00"/>
    <w:rsid w:val="00E80130"/>
    <w:rsid w:val="00EA33F7"/>
    <w:rsid w:val="00F22927"/>
    <w:rsid w:val="00FD2950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4EE803B-5797-4A9B-A567-31EFD852B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9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locked/>
    <w:rsid w:val="0094394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943945"/>
    <w:pPr>
      <w:shd w:val="clear" w:color="auto" w:fill="FFFFFF"/>
      <w:spacing w:before="480" w:after="300" w:line="317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BalloonText">
    <w:name w:val="Balloon Text"/>
    <w:basedOn w:val="Normal"/>
    <w:link w:val="a0"/>
    <w:uiPriority w:val="99"/>
    <w:semiHidden/>
    <w:unhideWhenUsed/>
    <w:rsid w:val="0061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11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8482/f884bae6b6ec2ebef5b8bccd00701d3ab16504de/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